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F057F0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 муниципального района «Печора» «О внесении изменений в Правила землепользования и застройки муниципального образовани</w:t>
      </w:r>
      <w:r w:rsidR="00A25147">
        <w:rPr>
          <w:b/>
          <w:bCs/>
          <w:color w:val="000000"/>
          <w:sz w:val="24"/>
          <w:szCs w:val="24"/>
          <w:bdr w:val="none" w:sz="0" w:space="0" w:color="auto" w:frame="1"/>
        </w:rPr>
        <w:t>я городского поселения «Печора»</w:t>
      </w:r>
    </w:p>
    <w:p w:rsidR="00A25147" w:rsidRPr="00F057F0" w:rsidRDefault="00A25147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A25147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A25147">
        <w:rPr>
          <w:bdr w:val="none" w:sz="0" w:space="0" w:color="auto" w:frame="1"/>
        </w:rPr>
        <w:t>04</w:t>
      </w:r>
      <w:r w:rsidRPr="00DC57AD">
        <w:rPr>
          <w:bdr w:val="none" w:sz="0" w:space="0" w:color="auto" w:frame="1"/>
        </w:rPr>
        <w:t xml:space="preserve">» </w:t>
      </w:r>
      <w:r w:rsidR="00A25147">
        <w:rPr>
          <w:bdr w:val="none" w:sz="0" w:space="0" w:color="auto" w:frame="1"/>
        </w:rPr>
        <w:t>сентября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A25147">
        <w:rPr>
          <w:bdr w:val="none" w:sz="0" w:space="0" w:color="auto" w:frame="1"/>
        </w:rPr>
        <w:t>53</w:t>
      </w:r>
      <w:r w:rsidR="001B1CBB" w:rsidRPr="00DC57AD">
        <w:rPr>
          <w:bdr w:val="none" w:sz="0" w:space="0" w:color="auto" w:frame="1"/>
        </w:rPr>
        <w:t xml:space="preserve"> </w:t>
      </w:r>
      <w:r w:rsidR="00A25147">
        <w:rPr>
          <w:bdr w:val="none" w:sz="0" w:space="0" w:color="auto" w:frame="1"/>
        </w:rPr>
        <w:t>«</w:t>
      </w:r>
      <w:r w:rsidR="00A25147" w:rsidRPr="00A25147">
        <w:rPr>
          <w:bdr w:val="none" w:sz="0" w:space="0" w:color="auto" w:frame="1"/>
        </w:rPr>
        <w:t>О проведении публичных слушаний по проекту постановления администрации МР «Печора» «О внесении изменений в Правила землепользования и застройки муниципального</w:t>
      </w:r>
      <w:r w:rsidR="000A055A" w:rsidRPr="000A055A">
        <w:rPr>
          <w:sz w:val="26"/>
          <w:szCs w:val="26"/>
        </w:rPr>
        <w:t xml:space="preserve"> </w:t>
      </w:r>
      <w:r w:rsidR="000A055A" w:rsidRPr="000A055A">
        <w:t>образования</w:t>
      </w:r>
      <w:r w:rsidR="00A25147" w:rsidRPr="00A25147">
        <w:rPr>
          <w:bdr w:val="none" w:sz="0" w:space="0" w:color="auto" w:frame="1"/>
        </w:rPr>
        <w:t xml:space="preserve"> городского поселения «Печора»</w:t>
      </w:r>
      <w:r w:rsidR="00A25147">
        <w:rPr>
          <w:bdr w:val="none" w:sz="0" w:space="0" w:color="auto" w:frame="1"/>
        </w:rPr>
        <w:t>.</w:t>
      </w:r>
    </w:p>
    <w:p w:rsidR="00201F64" w:rsidRPr="00DC57AD" w:rsidRDefault="00A25147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A25147">
        <w:rPr>
          <w:bdr w:val="none" w:sz="0" w:space="0" w:color="auto" w:frame="1"/>
        </w:rPr>
        <w:t xml:space="preserve"> </w:t>
      </w:r>
      <w:r w:rsidR="00F31008"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02</w:t>
      </w:r>
      <w:r w:rsidR="00F057F0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октября</w:t>
      </w:r>
      <w:r w:rsidR="00F31008"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67253A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Печора,ул</w:t>
      </w:r>
      <w:proofErr w:type="gramStart"/>
      <w:r w:rsidR="00097C21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>Л</w:t>
      </w:r>
      <w:proofErr w:type="gramEnd"/>
      <w:r w:rsidRPr="00DC57AD">
        <w:rPr>
          <w:color w:val="000000"/>
          <w:bdr w:val="none" w:sz="0" w:space="0" w:color="auto" w:frame="1"/>
        </w:rPr>
        <w:t>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7709F5">
        <w:rPr>
          <w:b/>
          <w:bCs/>
          <w:color w:val="000000"/>
          <w:bdr w:val="none" w:sz="0" w:space="0" w:color="auto" w:frame="1"/>
        </w:rPr>
        <w:t xml:space="preserve"> </w:t>
      </w:r>
      <w:r w:rsidR="00F035B7">
        <w:rPr>
          <w:b/>
          <w:bCs/>
          <w:color w:val="000000"/>
          <w:bdr w:val="none" w:sz="0" w:space="0" w:color="auto" w:frame="1"/>
        </w:rPr>
        <w:t xml:space="preserve">9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F057F0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>
        <w:rPr>
          <w:szCs w:val="26"/>
        </w:rPr>
        <w:t>Б</w:t>
      </w:r>
      <w:r w:rsidR="0067253A">
        <w:rPr>
          <w:szCs w:val="26"/>
        </w:rPr>
        <w:t>ырдина</w:t>
      </w:r>
      <w:proofErr w:type="spellEnd"/>
      <w:r w:rsidR="0067253A">
        <w:rPr>
          <w:szCs w:val="26"/>
        </w:rPr>
        <w:t xml:space="preserve"> Наталья Павловна, депутат Совета городского поселения  </w:t>
      </w:r>
      <w:r>
        <w:rPr>
          <w:szCs w:val="26"/>
        </w:rPr>
        <w:t>«Печора»</w:t>
      </w:r>
      <w:r w:rsidR="00AE58FA">
        <w:rPr>
          <w:szCs w:val="26"/>
        </w:rPr>
        <w:t>.</w:t>
      </w:r>
    </w:p>
    <w:p w:rsidR="00F057F0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Романова Виктория Алексеевна, начальник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1B1CBB" w:rsidRPr="00DC57AD" w:rsidRDefault="00E06B2E" w:rsidP="00F057F0">
      <w:pPr>
        <w:shd w:val="clear" w:color="auto" w:fill="FFFFFF"/>
        <w:ind w:firstLine="567"/>
        <w:jc w:val="both"/>
        <w:textAlignment w:val="baseline"/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075527" w:rsidRPr="00DC57AD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075527" w:rsidRPr="00DC57AD">
        <w:rPr>
          <w:bCs/>
          <w:color w:val="000000"/>
          <w:bdr w:val="none" w:sz="0" w:space="0" w:color="auto" w:frame="1"/>
        </w:rPr>
        <w:t xml:space="preserve"> Екатерина Витальевна</w:t>
      </w:r>
      <w:r w:rsidR="00075527" w:rsidRPr="00DC57AD">
        <w:t xml:space="preserve">, главный архитектор администрации </w:t>
      </w:r>
      <w:r w:rsidR="00DC57AD" w:rsidRPr="00DC57AD">
        <w:t>муниципального района</w:t>
      </w:r>
      <w:r w:rsidR="00075527" w:rsidRPr="00DC57AD">
        <w:t xml:space="preserve"> </w:t>
      </w:r>
      <w:r w:rsidR="00F31008" w:rsidRPr="00DC57AD">
        <w:t>«Печора».</w:t>
      </w:r>
    </w:p>
    <w:p w:rsidR="00864832" w:rsidRDefault="00D84358" w:rsidP="00F057F0">
      <w:pPr>
        <w:shd w:val="clear" w:color="auto" w:fill="FFFFFF"/>
        <w:ind w:firstLine="567"/>
        <w:jc w:val="both"/>
        <w:textAlignment w:val="baseline"/>
        <w:rPr>
          <w:bCs/>
          <w:szCs w:val="26"/>
        </w:rPr>
      </w:pPr>
      <w:r w:rsidRPr="00D84358">
        <w:rPr>
          <w:bCs/>
          <w:szCs w:val="26"/>
        </w:rPr>
        <w:t>Заседание постоянно действующей комиссии по землепользованию и застройке муниципального образования городского поселения «Печ</w:t>
      </w:r>
      <w:r w:rsidR="000A055A">
        <w:rPr>
          <w:bCs/>
          <w:szCs w:val="26"/>
        </w:rPr>
        <w:t xml:space="preserve">ора» состоялось 7 июля </w:t>
      </w:r>
      <w:r>
        <w:rPr>
          <w:bCs/>
          <w:szCs w:val="26"/>
        </w:rPr>
        <w:t>2023 года</w:t>
      </w:r>
      <w:r w:rsidR="00863F93">
        <w:rPr>
          <w:bCs/>
          <w:szCs w:val="26"/>
        </w:rPr>
        <w:t>.</w:t>
      </w:r>
      <w:r w:rsidRPr="00D84358">
        <w:rPr>
          <w:bCs/>
          <w:szCs w:val="26"/>
        </w:rPr>
        <w:t xml:space="preserve"> Комиссия рекомендовала отказать в переводе территориальной зоны в связи с отсутствием разрешительной документации по реконструкции здания.</w:t>
      </w:r>
    </w:p>
    <w:p w:rsidR="00864832" w:rsidRDefault="00863F93" w:rsidP="00F057F0">
      <w:pPr>
        <w:shd w:val="clear" w:color="auto" w:fill="FFFFFF"/>
        <w:ind w:firstLine="567"/>
        <w:jc w:val="both"/>
        <w:textAlignment w:val="baseline"/>
        <w:rPr>
          <w:bCs/>
          <w:szCs w:val="26"/>
        </w:rPr>
      </w:pPr>
      <w:r>
        <w:rPr>
          <w:bCs/>
          <w:szCs w:val="26"/>
        </w:rPr>
        <w:t xml:space="preserve">В ходе заседания </w:t>
      </w:r>
      <w:r w:rsidR="007D46D3">
        <w:rPr>
          <w:bCs/>
          <w:szCs w:val="26"/>
        </w:rPr>
        <w:t xml:space="preserve">заявитель </w:t>
      </w:r>
      <w:r w:rsidR="000A055A">
        <w:rPr>
          <w:bCs/>
          <w:szCs w:val="26"/>
        </w:rPr>
        <w:t>сообщил, что недостающие документы представит в администрацию МР «Печора» на следующий день.</w:t>
      </w:r>
      <w:r w:rsidR="0088561E">
        <w:rPr>
          <w:bCs/>
          <w:szCs w:val="26"/>
        </w:rPr>
        <w:t xml:space="preserve"> </w:t>
      </w:r>
      <w:r w:rsidR="0088561E" w:rsidRPr="0088561E">
        <w:rPr>
          <w:bCs/>
          <w:szCs w:val="26"/>
        </w:rPr>
        <w:t xml:space="preserve">Также просил приложить к протоколу слушаний лист с подписями собственников помещений, расположенных рядом со зданием по адресу ул. </w:t>
      </w:r>
      <w:proofErr w:type="gramStart"/>
      <w:r w:rsidR="0088561E" w:rsidRPr="0088561E">
        <w:rPr>
          <w:bCs/>
          <w:szCs w:val="26"/>
        </w:rPr>
        <w:t>Зеленая</w:t>
      </w:r>
      <w:proofErr w:type="gramEnd"/>
      <w:r w:rsidR="0088561E" w:rsidRPr="0088561E">
        <w:rPr>
          <w:bCs/>
          <w:szCs w:val="26"/>
        </w:rPr>
        <w:t>, д.20С о переводе земли под ним из зоны производственных, инженерных и транспортных инфраструктур в зону индивидуальной застройки.</w:t>
      </w:r>
    </w:p>
    <w:p w:rsidR="00F057F0" w:rsidRPr="00DC57AD" w:rsidRDefault="00F057F0" w:rsidP="00F057F0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>
        <w:rPr>
          <w:bCs/>
          <w:szCs w:val="26"/>
        </w:rPr>
        <w:tab/>
      </w: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Default="00F057F0" w:rsidP="00F057F0">
      <w:pPr>
        <w:pStyle w:val="a3"/>
        <w:ind w:left="0" w:firstLine="709"/>
        <w:jc w:val="both"/>
        <w:rPr>
          <w:sz w:val="24"/>
          <w:szCs w:val="24"/>
        </w:rPr>
      </w:pPr>
      <w:r w:rsidRPr="00F057F0">
        <w:rPr>
          <w:sz w:val="24"/>
          <w:szCs w:val="24"/>
        </w:rPr>
        <w:t>1.</w:t>
      </w:r>
      <w:r w:rsidR="00175753">
        <w:rPr>
          <w:sz w:val="24"/>
          <w:szCs w:val="24"/>
        </w:rPr>
        <w:t>Публичные слушания п</w:t>
      </w:r>
      <w:r w:rsidR="00F62D46">
        <w:rPr>
          <w:sz w:val="24"/>
          <w:szCs w:val="24"/>
        </w:rPr>
        <w:t>о проекту</w:t>
      </w:r>
      <w:r w:rsidRPr="00F057F0">
        <w:rPr>
          <w:sz w:val="24"/>
          <w:szCs w:val="24"/>
        </w:rPr>
        <w:t xml:space="preserve"> постановлени</w:t>
      </w:r>
      <w:r w:rsidR="00F62D46">
        <w:rPr>
          <w:sz w:val="24"/>
          <w:szCs w:val="24"/>
        </w:rPr>
        <w:t>я</w:t>
      </w:r>
      <w:r w:rsidRPr="00F057F0">
        <w:rPr>
          <w:sz w:val="24"/>
          <w:szCs w:val="24"/>
        </w:rPr>
        <w:t xml:space="preserve"> администрации муниципального района «Печора</w:t>
      </w:r>
      <w:r w:rsidRPr="005A7AB7">
        <w:rPr>
          <w:sz w:val="24"/>
          <w:szCs w:val="24"/>
        </w:rPr>
        <w:t xml:space="preserve">» </w:t>
      </w:r>
      <w:r w:rsidR="005A7AB7" w:rsidRPr="005A7AB7">
        <w:rPr>
          <w:sz w:val="24"/>
          <w:szCs w:val="24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  <w:r w:rsidR="00F62D46">
        <w:rPr>
          <w:sz w:val="24"/>
          <w:szCs w:val="24"/>
        </w:rPr>
        <w:t xml:space="preserve"> считать состоявшимися.</w:t>
      </w:r>
    </w:p>
    <w:p w:rsidR="00F62D46" w:rsidRDefault="00F62D46" w:rsidP="00F62D46">
      <w:pPr>
        <w:widowControl w:val="0"/>
        <w:shd w:val="clear" w:color="auto" w:fill="FFFFFF"/>
        <w:tabs>
          <w:tab w:val="left" w:pos="0"/>
        </w:tabs>
        <w:ind w:right="28" w:firstLine="720"/>
        <w:contextualSpacing/>
        <w:jc w:val="both"/>
        <w:rPr>
          <w:szCs w:val="26"/>
        </w:rPr>
      </w:pPr>
      <w:r>
        <w:t>2.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5A7AB7">
        <w:rPr>
          <w:szCs w:val="26"/>
        </w:rPr>
        <w:t>,</w:t>
      </w:r>
      <w:r w:rsidRPr="007A1C11">
        <w:rPr>
          <w:i/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proofErr w:type="spellStart"/>
      <w:r w:rsidR="00A22B64">
        <w:rPr>
          <w:szCs w:val="26"/>
        </w:rPr>
        <w:t>врио</w:t>
      </w:r>
      <w:proofErr w:type="spellEnd"/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F62D46" w:rsidRDefault="00F62D46" w:rsidP="00F62D46">
      <w:pPr>
        <w:widowControl w:val="0"/>
        <w:shd w:val="clear" w:color="auto" w:fill="FFFFFF"/>
        <w:ind w:right="29" w:firstLine="720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7709F5">
        <w:rPr>
          <w:bCs/>
          <w:spacing w:val="-1"/>
          <w:szCs w:val="26"/>
        </w:rPr>
        <w:t xml:space="preserve"> </w:t>
      </w:r>
      <w:r w:rsidR="00864832">
        <w:rPr>
          <w:bCs/>
          <w:spacing w:val="-1"/>
          <w:szCs w:val="26"/>
        </w:rPr>
        <w:t>2</w:t>
      </w:r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 xml:space="preserve">«ПРОТИВ» - </w:t>
      </w:r>
      <w:r w:rsidR="00864832">
        <w:rPr>
          <w:bCs/>
          <w:spacing w:val="-1"/>
          <w:szCs w:val="26"/>
        </w:rPr>
        <w:t>7</w:t>
      </w:r>
      <w:r w:rsidRPr="00F057F0">
        <w:rPr>
          <w:bCs/>
          <w:spacing w:val="-1"/>
          <w:szCs w:val="26"/>
        </w:rPr>
        <w:t xml:space="preserve">,  «ВОЗДЕРЖАЛИСЬ» - </w:t>
      </w:r>
      <w:r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2E4A67">
      <w:pPr>
        <w:widowControl w:val="0"/>
        <w:shd w:val="clear" w:color="auto" w:fill="FFFFFF"/>
        <w:ind w:right="29" w:firstLine="720"/>
        <w:jc w:val="both"/>
        <w:rPr>
          <w:szCs w:val="26"/>
        </w:rPr>
      </w:pPr>
      <w:r w:rsidRPr="007A1C11">
        <w:rPr>
          <w:bCs/>
          <w:spacing w:val="-1"/>
          <w:szCs w:val="26"/>
        </w:rPr>
        <w:t xml:space="preserve">Заключение </w:t>
      </w:r>
      <w:r w:rsidR="00864832">
        <w:rPr>
          <w:bCs/>
          <w:spacing w:val="-1"/>
          <w:szCs w:val="26"/>
        </w:rPr>
        <w:t xml:space="preserve">не </w:t>
      </w:r>
      <w:r w:rsidRPr="007A1C11">
        <w:rPr>
          <w:bCs/>
          <w:spacing w:val="-1"/>
          <w:szCs w:val="26"/>
        </w:rPr>
        <w:t>принимается.</w:t>
      </w:r>
    </w:p>
    <w:p w:rsidR="002B5356" w:rsidRDefault="002B5356" w:rsidP="00F31008"/>
    <w:p w:rsidR="00A22B64" w:rsidRDefault="00A22B64" w:rsidP="00F31008"/>
    <w:p w:rsidR="00A22B64" w:rsidRPr="00DC57AD" w:rsidRDefault="00A22B64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    </w:t>
      </w:r>
      <w:r w:rsidRPr="00DD07D5">
        <w:rPr>
          <w:szCs w:val="26"/>
        </w:rPr>
        <w:t xml:space="preserve">  </w:t>
      </w:r>
      <w:r>
        <w:rPr>
          <w:szCs w:val="26"/>
        </w:rPr>
        <w:t xml:space="preserve">    </w:t>
      </w:r>
      <w:r w:rsidR="00B909E2">
        <w:rPr>
          <w:szCs w:val="26"/>
        </w:rPr>
        <w:t>Н.П.</w:t>
      </w:r>
      <w:r w:rsidR="00A22B64">
        <w:rPr>
          <w:szCs w:val="26"/>
        </w:rPr>
        <w:t xml:space="preserve"> </w:t>
      </w:r>
      <w:proofErr w:type="spellStart"/>
      <w:r w:rsidR="00B909E2">
        <w:rPr>
          <w:szCs w:val="26"/>
        </w:rPr>
        <w:t>Бырдина</w:t>
      </w:r>
      <w:proofErr w:type="spellEnd"/>
      <w:r w:rsidRPr="00DD07D5">
        <w:rPr>
          <w:szCs w:val="26"/>
        </w:rPr>
        <w:t xml:space="preserve"> </w:t>
      </w:r>
    </w:p>
    <w:p w:rsidR="00F057F0" w:rsidRDefault="00F057F0" w:rsidP="00F057F0">
      <w:pPr>
        <w:suppressAutoHyphens/>
        <w:jc w:val="both"/>
        <w:rPr>
          <w:szCs w:val="26"/>
        </w:rPr>
      </w:pPr>
    </w:p>
    <w:p w:rsidR="007709F5" w:rsidRPr="00DD07D5" w:rsidRDefault="007709F5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В.А. Романова</w:t>
      </w:r>
      <w:bookmarkStart w:id="0" w:name="_GoBack"/>
      <w:bookmarkEnd w:id="0"/>
    </w:p>
    <w:sectPr w:rsidR="00F057F0" w:rsidRPr="00DD07D5" w:rsidSect="00E06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E2CB4"/>
    <w:rsid w:val="00111402"/>
    <w:rsid w:val="00175753"/>
    <w:rsid w:val="001B1CBB"/>
    <w:rsid w:val="001B760F"/>
    <w:rsid w:val="001D31AF"/>
    <w:rsid w:val="00201F64"/>
    <w:rsid w:val="00257F5E"/>
    <w:rsid w:val="00270892"/>
    <w:rsid w:val="002B5356"/>
    <w:rsid w:val="002E4A67"/>
    <w:rsid w:val="00303795"/>
    <w:rsid w:val="00321F42"/>
    <w:rsid w:val="005A7AB7"/>
    <w:rsid w:val="0067253A"/>
    <w:rsid w:val="007709F5"/>
    <w:rsid w:val="007B447F"/>
    <w:rsid w:val="007C5EF4"/>
    <w:rsid w:val="007D46D3"/>
    <w:rsid w:val="00863F93"/>
    <w:rsid w:val="00864832"/>
    <w:rsid w:val="0088561E"/>
    <w:rsid w:val="008A1FC9"/>
    <w:rsid w:val="00906C5D"/>
    <w:rsid w:val="00A22B64"/>
    <w:rsid w:val="00A236BC"/>
    <w:rsid w:val="00A2394D"/>
    <w:rsid w:val="00A25147"/>
    <w:rsid w:val="00AD3BB0"/>
    <w:rsid w:val="00AE58FA"/>
    <w:rsid w:val="00B909E2"/>
    <w:rsid w:val="00BB1ECB"/>
    <w:rsid w:val="00BC3EA2"/>
    <w:rsid w:val="00C43DB5"/>
    <w:rsid w:val="00D4319B"/>
    <w:rsid w:val="00D84358"/>
    <w:rsid w:val="00DC57AD"/>
    <w:rsid w:val="00E06B2E"/>
    <w:rsid w:val="00EF76AC"/>
    <w:rsid w:val="00F02681"/>
    <w:rsid w:val="00F035B7"/>
    <w:rsid w:val="00F057F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33</cp:revision>
  <cp:lastPrinted>2023-10-03T05:50:00Z</cp:lastPrinted>
  <dcterms:created xsi:type="dcterms:W3CDTF">2020-09-28T07:05:00Z</dcterms:created>
  <dcterms:modified xsi:type="dcterms:W3CDTF">2023-10-03T09:35:00Z</dcterms:modified>
</cp:coreProperties>
</file>